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Public fascination with unsolved crimes revealed in new survey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has unveiled widespread interest among the British public in unsolved crimes, with significant implications for how these mysteries are perceived. Conducted with a sample of 2,000 individuals, the poll indicates that approximately 25% of respondents engage with television programmes or documentaries focused on unsolved criminal investigations at least once a week. Disappearance cases were highlighted as the most popular subject, closely followed by unsolved murders and enigmatic serial killer cases.</w:t>
      </w:r>
    </w:p>
    <w:p>
      <w:r>
        <w:t>The survey also probed into the motivations behind this enduring fascination. Over a third of the participants expressed an appreciation for historical mysteries, with respondents citing a range of reasons for their interest, including simple curiosity, the intricate nature of the cases, and their historical significance. One in five adults expressed confidence in their ability to personally solve an unsolved case.</w:t>
      </w:r>
    </w:p>
    <w:p>
      <w:r>
        <w:t>One particularly captivating case is that of Jack the Ripper, which has emerged as the foremost unsolved crime that the British public wishes to see resolved. Nearly 25% of those surveyed believe that the identity of the notorious killer has been identified, although it remains officially unconfirmed. Many individuals have formulated personal theories regarding the case. A third believe the letters purportedly sent to the press by the killer were entirely hoaxes, while 30% speculate that these correspondences included both genuine and fabricated elements. Two-thirds of respondents are convinced that the murders were committed by a single perpetrator rather than a group of individuals.</w:t>
      </w:r>
    </w:p>
    <w:p>
      <w:r>
        <w:t>The spokesperson for Sky HISTORY, which commissioned the survey to promote their new series "Jack the Ripper: Written in Blood," commented on the enduring intrigue surrounding historical crimes. They noted, "We seem to be fascinated by crimes of the past – especially those that are still a mystery. These cases, shrouded in intrigue and unanswered questions, offer a unique glimpse into the darker aspects of history."</w:t>
      </w:r>
    </w:p>
    <w:p>
      <w:r>
        <w:t>Further elaborating, the spokesperson added, "Our research sheds new light on these enigmatic crimes—providing fresh insights and perspectives that will hopefully fascinate and engage audiences." While Jack the Ripper remains a focal point, the survey also identified other unsolved mysteries that continue to draw public interest. Cases such as the murder of Elizabeth Short, known as the Black Dahlia, the Dyatlov Pass incident of 1959—where nine Soviet ski hikers died in the Ural Mountains—and the identity of the Zodiac Killer were all mentioned as captivating subjects.</w:t>
      </w:r>
    </w:p>
    <w:p>
      <w:r>
        <w:t>“These unsolved cases captivate our imagination and drive us to seek answers," the spokesperson remarked. "The allure of Jack the Ripper lies in the combination of historical intrigue and the chilling nature of the crimes."</w:t>
      </w:r>
    </w:p>
    <w:p>
      <w:r>
        <w:t>The forthcoming docudrama, "Jack the Ripper: Written in Blood," aims to provide a fresh perspective on this iconic unsolved murder. The spokesperson stated, "[This show] offers viewers an entirely new angle on a crime that has been shrouded in mystery for many years," reinforcing the show's commitment to revealing new evidence and alternative theories surrounding one of history's most infamous criminal cases.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https://www.britannica.com/topic/Jack-the-Ripper</w:t>
        </w:r>
      </w:hyperlink>
      <w:r>
        <w:t xml:space="preserve"> - This article provides detailed historical information about the Jack the Ripper case, which remains one of the most enduring unsolved crimes in British history, aligning with the public's fascination identified in the survey.</w:t>
      </w:r>
    </w:p>
    <w:p>
      <w:pPr>
        <w:pStyle w:val="ListBullet"/>
      </w:pPr>
      <w:hyperlink r:id="rId12">
        <w:r>
          <w:rPr>
            <w:u w:val="single"/>
            <w:color w:val="0000FF"/>
            <w:rStyle w:val="Hyperlink"/>
          </w:rPr>
          <w:t>https://www.pewresearch.org/fact-tank/2020/01/22/true-crime-podcasts/</w:t>
        </w:r>
      </w:hyperlink>
      <w:r>
        <w:t xml:space="preserve"> - This article discusses the growing interest in true crime documentaries and podcasts, reflecting the broadening audience interest in unsolved criminal investigations as noted in the survey.</w:t>
      </w:r>
    </w:p>
    <w:p>
      <w:pPr>
        <w:pStyle w:val="ListBullet"/>
      </w:pPr>
      <w:hyperlink r:id="rId13">
        <w:r>
          <w:rPr>
            <w:u w:val="single"/>
            <w:color w:val="0000FF"/>
            <w:rStyle w:val="Hyperlink"/>
          </w:rPr>
          <w:t>https://en.wikipedia.org/wiki/Black_Dahlia</w:t>
        </w:r>
      </w:hyperlink>
      <w:r>
        <w:t xml:space="preserve"> - The article on Elizabeth Short (the Black Dahlia) provides insights into another infamous unsolved murder case that continues to captivate the public, as highlighted in the survey.</w:t>
      </w:r>
    </w:p>
    <w:p>
      <w:pPr>
        <w:pStyle w:val="ListBullet"/>
      </w:pPr>
      <w:hyperlink r:id="rId14">
        <w:r>
          <w:rPr>
            <w:u w:val="single"/>
            <w:color w:val="0000FF"/>
            <w:rStyle w:val="Hyperlink"/>
          </w:rPr>
          <w:t>https://www.history.com/this-day-in-history/dyatlov-pass-incident</w:t>
        </w:r>
      </w:hyperlink>
      <w:r>
        <w:t xml:space="preserve"> - This article explains the Dyatlov Pass incident, an unsolved mystery that continues to intrigue people worldwide, aligning with the survey's findings on public fascination with enigmatic cases.</w:t>
      </w:r>
    </w:p>
    <w:p>
      <w:pPr>
        <w:pStyle w:val="ListBullet"/>
      </w:pPr>
      <w:hyperlink r:id="rId15">
        <w:r>
          <w:rPr>
            <w:u w:val="single"/>
            <w:color w:val="0000FF"/>
            <w:rStyle w:val="Hyperlink"/>
          </w:rPr>
          <w:t>https://www.zodiackiller.com/</w:t>
        </w:r>
      </w:hyperlink>
      <w:r>
        <w:t xml:space="preserve"> - The Zodiac Killer's case is another unsolved mystery that draws significant public interest, featuring cryptic letters and codes, much like the speculation about Jack the Ripper's letters.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tannica.com/topic/Jack-the-Ripper" TargetMode="External"/><Relationship Id="rId12" Type="http://schemas.openxmlformats.org/officeDocument/2006/relationships/hyperlink" Target="https://www.pewresearch.org/fact-tank/2020/01/22/true-crime-podcasts/" TargetMode="External"/><Relationship Id="rId13" Type="http://schemas.openxmlformats.org/officeDocument/2006/relationships/hyperlink" Target="https://en.wikipedia.org/wiki/Black_Dahlia" TargetMode="External"/><Relationship Id="rId14" Type="http://schemas.openxmlformats.org/officeDocument/2006/relationships/hyperlink" Target="https://www.history.com/this-day-in-history/dyatlov-pass-incident" TargetMode="External"/><Relationship Id="rId15" Type="http://schemas.openxmlformats.org/officeDocument/2006/relationships/hyperlink" Target="https://www.zodiackil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