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Buscemi Assaulted in Manhattan; Suspect Identified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Steve Buscemi Assaulted in Manhattan; Suspect Identified</w:t>
      </w:r>
      <w:r/>
    </w:p>
    <w:p>
      <w:r/>
      <w:r>
        <w:t>Emmy-winning actor Steve Buscemi was assaulted in Manhattan on May 8, 2024. The incident occurred near 369 Third Avenue in the Kips Bay neighborhood around noon. Buscemi, 66, was leaning against a wall and texting on his phone when he was punched in the face. He sustained bruising, swelling, and bleeding to his left eye and was subsequently taken to Bellevue Hospital for treatment. He is currently stable.</w:t>
      </w:r>
      <w:r/>
    </w:p>
    <w:p>
      <w:r/>
      <w:r>
        <w:t>The New York Police Department (NYPD) has identified the suspect as 50-year-old Clifton Williams. Surveillance footage released by the NYPD shows Williams wearing a dark baseball cap, blue T-shirt, black pants, and white sneakers while carrying a book bag. Despite having identified the suspect, no arrests have been made, and the investigation remains ongoing.</w:t>
      </w:r>
      <w:r/>
    </w:p>
    <w:p>
      <w:r/>
      <w:r>
        <w:t>Buscemi's publicist confirmed he is recovering and appreciates the public’s support. This incident follows a similar assault on Buscemi's "Boardwalk Empire" co-star Michael Stuhlbarg in April, where Stuhlbarg was struck with a rock near Central Park.</w:t>
      </w:r>
      <w:r/>
    </w:p>
    <w:p>
      <w:r/>
      <w:r>
        <w:rPr>
          <w:b/>
        </w:rPr>
        <w:t>Sources:</w:t>
      </w:r>
      <w:r>
        <w:t>- Alexandra Del Rosario, The Times, May 15, 2024 - Amelia Neath and Nicole Vassell, The Independent, May 15,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