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Eddie Redmayne celebrates Cabaret’s 1,500th London performance as a living theatrical landmark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Eddie Redmayne has expressed immense pride as the musical </w:t>
      </w:r>
      <w:r>
        <w:rPr>
          <w:i/>
        </w:rPr>
        <w:t>Cabaret</w:t>
      </w:r>
      <w:r>
        <w:t xml:space="preserve"> marked a significant milestone with its 1,500th performance at London’s Playhouse Theatre. Reflecting on the show's remarkable journey, Redmayne highlighted how each new actor contributes their unique identity and energy to the production, ensuring its enduring vibrancy and relevance. He described the director’s approach as a celebration of individuality, noting that watching the show evolve with every cast change has been a true wonder.</w:t>
      </w:r>
      <w:r/>
    </w:p>
    <w:p>
      <w:r/>
      <w:r>
        <w:t xml:space="preserve">Redmayne also shared a personal joy in encountering </w:t>
      </w:r>
      <w:r>
        <w:rPr>
          <w:i/>
        </w:rPr>
        <w:t>Cabaret</w:t>
      </w:r>
      <w:r>
        <w:t xml:space="preserve"> posters across London, an experience that underscores how deeply embedded the show has become in the city's cultural fabric. This omnipresence, he believes, reflects the musical’s ability to continually thrill audiences while resonating with contemporary societal themes. The production’s longevity and adaptability appear to mirror ongoing shifts in the world, making it more than just a theatrical classic but a dynamic artistic commentary.</w:t>
      </w:r>
      <w:r/>
    </w:p>
    <w:p>
      <w:r/>
      <w:r>
        <w:t xml:space="preserve">The enduring success of </w:t>
      </w:r>
      <w:r>
        <w:rPr>
          <w:i/>
        </w:rPr>
        <w:t>Cabaret</w:t>
      </w:r>
      <w:r>
        <w:t xml:space="preserve"> at the Playhouse also speaks to the strength of its creative team and performers who breathe fresh life into a show known for its exploration of identity, freedom, and social change. This particular version, according to Redmayne, thrives on the unique contributions of its cast, which helps it stay relevant amid changing times and audiences. It’s a testament to the musical’s capacity to invite personal interpretation and reflect the diversities of human experience.</w:t>
      </w:r>
      <w:r/>
    </w:p>
    <w:p>
      <w:r/>
      <w:r>
        <w:t xml:space="preserve">Overall, </w:t>
      </w:r>
      <w:r>
        <w:rPr>
          <w:i/>
        </w:rPr>
        <w:t>Cabaret</w:t>
      </w:r>
      <w:r>
        <w:t>’s milestone not only marks a record number of performances but also celebrates a show that continues to evolve and captivate, maintaining its status as a poignant, relevant commentary on contemporary life through the lens of theatrical art.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t xml:space="preserve">, </w:t>
      </w:r>
      <w:hyperlink r:id="rId9">
        <w:r>
          <w:rPr>
            <w:color w:val="0000EE"/>
            <w:u w:val="single"/>
          </w:rPr>
          <w:t>[5]</w:t>
        </w:r>
      </w:hyperlink>
      <w:r>
        <w:t xml:space="preserve">, </w:t>
      </w:r>
      <w:hyperlink r:id="rId9">
        <w:r>
          <w:rPr>
            <w:color w:val="0000EE"/>
            <w:u w:val="single"/>
          </w:rPr>
          <w:t>[6]</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t xml:space="preserve">, </w:t>
      </w:r>
      <w:hyperlink r:id="rId9">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t xml:space="preserve">, </w:t>
      </w:r>
      <w:hyperlink r:id="rId9">
        <w:r>
          <w:rPr>
            <w:color w:val="0000EE"/>
            <w:u w:val="single"/>
          </w:rPr>
          <w:t>[7]</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https://www.standard.co.uk/culture/film/eddie-redmayne-jessie-buckley-london-west-end-billy-porter-b1236876.html</w:t>
        </w:r>
      </w:hyperlink>
      <w:r>
        <w:t xml:space="preserve"> - Please view link - unable to able to access data</w:t>
      </w:r>
      <w:r/>
    </w:p>
    <w:p>
      <w:pPr>
        <w:pStyle w:val="ListNumber"/>
        <w:spacing w:line="240" w:lineRule="auto"/>
        <w:ind w:left="720"/>
      </w:pPr>
      <w:r/>
      <w:hyperlink r:id="rId9">
        <w:r>
          <w:rPr>
            <w:color w:val="0000EE"/>
            <w:u w:val="single"/>
          </w:rPr>
          <w:t>https://www.standard.co.uk/culture/film/eddie-redmayne-jessie-buckley-london-west-end-billy-porter-b1236876.html</w:t>
        </w:r>
      </w:hyperlink>
      <w:r>
        <w:t xml:space="preserve"> - Eddie Redmayne expressed immense pride as the musical 'Cabaret' celebrated its 1,500th performance at London's Playhouse Theatre. He highlighted the show's evolution, noting how each actor brings their unique essence to the production. Redmayne also shared his joy upon seeing 'Cabaret' posters around London, reflecting the show's enduring appeal and its resonance with contemporary themes.</w:t>
      </w:r>
      <w:r/>
    </w:p>
    <w:p>
      <w:pPr>
        <w:pStyle w:val="ListNumber"/>
        <w:spacing w:line="240" w:lineRule="auto"/>
        <w:ind w:left="720"/>
      </w:pPr>
      <w:r/>
      <w:hyperlink r:id="rId9">
        <w:r>
          <w:rPr>
            <w:color w:val="0000EE"/>
            <w:u w:val="single"/>
          </w:rPr>
          <w:t>https://www.standard.co.uk/culture/film/eddie-redmayne-jessie-buckley-london-west-end-billy-porter-b1236876.html</w:t>
        </w:r>
      </w:hyperlink>
      <w:r>
        <w:t xml:space="preserve"> - Eddie Redmayne expressed immense pride as the musical 'Cabaret' celebrated its 1,500th performance at London's Playhouse Theatre. He highlighted the show's evolution, noting how each actor brings their unique essence to the production. Redmayne also shared his joy upon seeing 'Cabaret' posters around London, reflecting the show's enduring appeal and its resonance with contemporary themes.</w:t>
      </w:r>
      <w:r/>
    </w:p>
    <w:p>
      <w:pPr>
        <w:pStyle w:val="ListNumber"/>
        <w:spacing w:line="240" w:lineRule="auto"/>
        <w:ind w:left="720"/>
      </w:pPr>
      <w:r/>
      <w:hyperlink r:id="rId9">
        <w:r>
          <w:rPr>
            <w:color w:val="0000EE"/>
            <w:u w:val="single"/>
          </w:rPr>
          <w:t>https://www.standard.co.uk/culture/film/eddie-redmayne-jessie-buckley-london-west-end-billy-porter-b1236876.html</w:t>
        </w:r>
      </w:hyperlink>
      <w:r>
        <w:t xml:space="preserve"> - Eddie Redmayne expressed immense pride as the musical 'Cabaret' celebrated its 1,500th performance at London's Playhouse Theatre. He highlighted the show's evolution, noting how each actor brings their unique essence to the production. Redmayne also shared his joy upon seeing 'Cabaret' posters around London, reflecting the show's enduring appeal and its resonance with contemporary themes.</w:t>
      </w:r>
      <w:r/>
    </w:p>
    <w:p>
      <w:pPr>
        <w:pStyle w:val="ListNumber"/>
        <w:spacing w:line="240" w:lineRule="auto"/>
        <w:ind w:left="720"/>
      </w:pPr>
      <w:r/>
      <w:hyperlink r:id="rId9">
        <w:r>
          <w:rPr>
            <w:color w:val="0000EE"/>
            <w:u w:val="single"/>
          </w:rPr>
          <w:t>https://www.standard.co.uk/culture/film/eddie-redmayne-jessie-buckley-london-west-end-billy-porter-b1236876.html</w:t>
        </w:r>
      </w:hyperlink>
      <w:r>
        <w:t xml:space="preserve"> - Eddie Redmayne expressed immense pride as the musical 'Cabaret' celebrated its 1,500th performance at London's Playhouse Theatre. He highlighted the show's evolution, noting how each actor brings their unique essence to the production. Redmayne also shared his joy upon seeing 'Cabaret' posters around London, reflecting the show's enduring appeal and its resonance with contemporary themes.</w:t>
      </w:r>
      <w:r/>
    </w:p>
    <w:p>
      <w:pPr>
        <w:pStyle w:val="ListNumber"/>
        <w:spacing w:line="240" w:lineRule="auto"/>
        <w:ind w:left="720"/>
      </w:pPr>
      <w:r/>
      <w:hyperlink r:id="rId9">
        <w:r>
          <w:rPr>
            <w:color w:val="0000EE"/>
            <w:u w:val="single"/>
          </w:rPr>
          <w:t>https://www.standard.co.uk/culture/film/eddie-redmayne-jessie-buckley-london-west-end-billy-porter-b1236876.html</w:t>
        </w:r>
      </w:hyperlink>
      <w:r>
        <w:t xml:space="preserve"> - Eddie Redmayne expressed immense pride as the musical 'Cabaret' celebrated its 1,500th performance at London's Playhouse Theatre. He highlighted the show's evolution, noting how each actor brings their unique essence to the production. Redmayne also shared his joy upon seeing 'Cabaret' posters around London, reflecting the show's enduring appeal and its resonance with contemporary themes.</w:t>
      </w:r>
      <w:r/>
    </w:p>
    <w:p>
      <w:pPr>
        <w:pStyle w:val="ListNumber"/>
        <w:spacing w:line="240" w:lineRule="auto"/>
        <w:ind w:left="720"/>
      </w:pPr>
      <w:r/>
      <w:hyperlink r:id="rId9">
        <w:r>
          <w:rPr>
            <w:color w:val="0000EE"/>
            <w:u w:val="single"/>
          </w:rPr>
          <w:t>https://www.standard.co.uk/culture/film/eddie-redmayne-jessie-buckley-london-west-end-billy-porter-b1236876.html</w:t>
        </w:r>
      </w:hyperlink>
      <w:r>
        <w:t xml:space="preserve"> - Eddie Redmayne expressed immense pride as the musical 'Cabaret' celebrated its 1,500th performance at London's Playhouse Theatre. He highlighted the show's evolution, noting how each actor brings their unique essence to the production. Redmayne also shared his joy upon seeing 'Cabaret' posters around London, reflecting the show's enduring appeal and its resonance with contemporary themes.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culture/film/eddie-redmayne-jessie-buckley-london-west-end-billy-porter-b1236876.html"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