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Teen Boy in Serious Condition After Electric Shock Incident While Filming Social Media Video</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 15-year-old boy is in a serious condition in a hospital after suffering an electric shock while filming a social media video in Elektrougli, located 30 miles east of Moscow, Russia. The incident occurred when the teen climbed onto a train and accidentally made contact with a pantograph, an apparatus connecting the train to overhead power lines, using his groin area. This contact resulted in a severe electric shock, significantly injuring him. According to reports, he fell onto the railway tracks in pain before being assisted onto the platform. Eyewitnesses described his injury as severe, noting that his genitals appeared to be severely burned. First aid was administered at the scene before he was transported to the hospital, where he is now in the intensive care unit. Footage from the site shows the boy in distress, with a bloodied face and injuries to his arm and hand.</w:t>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